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CE" w:rsidRPr="003D5BCE" w:rsidRDefault="003D5BCE" w:rsidP="003D5BCE">
      <w:pPr>
        <w:ind w:right="139"/>
        <w:jc w:val="center"/>
        <w:rPr>
          <w:rFonts w:ascii="Arial Narrow" w:hAnsi="Arial Narrow" w:cs="Bookman Old Style"/>
          <w:b/>
          <w:bCs/>
          <w:iCs/>
          <w:color w:val="000000"/>
          <w:sz w:val="28"/>
          <w:szCs w:val="28"/>
        </w:rPr>
      </w:pPr>
      <w:r w:rsidRPr="003D5BCE">
        <w:rPr>
          <w:rFonts w:ascii="Arial Narrow" w:hAnsi="Arial Narrow" w:cs="Bookman Old Style"/>
          <w:b/>
          <w:bCs/>
          <w:iCs/>
          <w:color w:val="000000"/>
          <w:sz w:val="28"/>
          <w:szCs w:val="28"/>
        </w:rPr>
        <w:t>INDICAÇÃO             /2018</w:t>
      </w:r>
    </w:p>
    <w:p w:rsidR="003D5BCE" w:rsidRDefault="003D5BCE" w:rsidP="003D5BCE">
      <w:pPr>
        <w:ind w:right="139"/>
        <w:rPr>
          <w:rFonts w:ascii="Baskerville Old Face" w:hAnsi="Baskerville Old Face" w:cs="Bookman Old Style"/>
          <w:b/>
          <w:bCs/>
          <w:iCs/>
          <w:color w:val="000000"/>
        </w:rPr>
      </w:pPr>
    </w:p>
    <w:p w:rsidR="003D5BCE" w:rsidRDefault="003D5BCE" w:rsidP="003D5BCE">
      <w:pPr>
        <w:ind w:right="139"/>
        <w:rPr>
          <w:rFonts w:ascii="Baskerville Old Face" w:hAnsi="Baskerville Old Face" w:cs="Bookman Old Style"/>
          <w:b/>
          <w:bCs/>
          <w:iCs/>
          <w:color w:val="000000"/>
        </w:rPr>
      </w:pPr>
    </w:p>
    <w:p w:rsidR="003D5BCE" w:rsidRPr="003D5BCE" w:rsidRDefault="003D5BCE" w:rsidP="003D5BCE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  <w:r w:rsidRPr="003D5BCE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              INDICO ao </w:t>
      </w:r>
      <w:proofErr w:type="spellStart"/>
      <w:r w:rsidRPr="003D5BCE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Exmª</w:t>
      </w:r>
      <w:proofErr w:type="spellEnd"/>
      <w:r w:rsidRPr="003D5BCE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. Senhora</w:t>
      </w:r>
      <w:proofErr w:type="gramStart"/>
      <w:r w:rsidRPr="003D5BCE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</w:t>
      </w:r>
      <w:proofErr w:type="gramEnd"/>
      <w:r w:rsidRPr="003D5BCE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Prefeita  Municipal Maria José, a necessidade de determinar a secretaria competente,  para que proceda, com a máxima urgência possível,  a Iluminação da ligação de bairros entre Jardins América e São Conrado com o Bairro Santa Luzia.</w:t>
      </w:r>
    </w:p>
    <w:p w:rsidR="003D5BCE" w:rsidRDefault="003D5BCE" w:rsidP="003D5BCE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</w:rPr>
      </w:pPr>
    </w:p>
    <w:p w:rsidR="003D5BCE" w:rsidRDefault="003D5BCE" w:rsidP="003D5BCE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</w:rPr>
      </w:pPr>
    </w:p>
    <w:p w:rsidR="003D5BCE" w:rsidRDefault="003D5BCE" w:rsidP="003D5BCE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</w:rPr>
      </w:pPr>
    </w:p>
    <w:p w:rsidR="003D5BCE" w:rsidRPr="003D5BCE" w:rsidRDefault="003D5BCE" w:rsidP="003D5BCE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</w:rPr>
      </w:pPr>
    </w:p>
    <w:p w:rsidR="003D5BCE" w:rsidRPr="003D5BCE" w:rsidRDefault="003D5BCE" w:rsidP="003D5BCE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3D5BCE">
        <w:rPr>
          <w:rFonts w:ascii="Arial Narrow" w:hAnsi="Arial Narrow"/>
          <w:b/>
          <w:color w:val="000000"/>
          <w:sz w:val="28"/>
          <w:szCs w:val="28"/>
        </w:rPr>
        <w:t>JUSTIFICATIVA</w:t>
      </w:r>
    </w:p>
    <w:p w:rsidR="003D5BCE" w:rsidRPr="003D5BCE" w:rsidRDefault="003D5BCE" w:rsidP="003D5BCE">
      <w:pPr>
        <w:jc w:val="center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3D5BCE" w:rsidRDefault="003D5BCE" w:rsidP="003D5BCE">
      <w:pPr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3D5BCE" w:rsidRPr="00E855CA" w:rsidRDefault="003D5BCE" w:rsidP="003D5BCE">
      <w:pPr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3D5BCE" w:rsidRPr="00E855CA" w:rsidRDefault="003D5BCE" w:rsidP="003D5BCE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3D5BCE">
        <w:rPr>
          <w:rFonts w:ascii="Baskerville Old Face" w:hAnsi="Baskerville Old Face"/>
          <w:sz w:val="28"/>
          <w:szCs w:val="28"/>
        </w:rPr>
        <w:t xml:space="preserve">A presente matéria tem por intento, dar ciência á municipalidade, que a importante rua não possui iluminação, assim como esperar da mesma uma rápida solução para que o problema seja sanado, </w:t>
      </w:r>
      <w:proofErr w:type="gramStart"/>
      <w:r w:rsidRPr="003D5BCE">
        <w:rPr>
          <w:rFonts w:ascii="Baskerville Old Face" w:hAnsi="Baskerville Old Face"/>
          <w:sz w:val="28"/>
          <w:szCs w:val="28"/>
        </w:rPr>
        <w:t>recebemos</w:t>
      </w:r>
      <w:proofErr w:type="gramEnd"/>
      <w:r w:rsidRPr="003D5BCE">
        <w:rPr>
          <w:rFonts w:ascii="Baskerville Old Face" w:hAnsi="Baskerville Old Face"/>
          <w:sz w:val="28"/>
          <w:szCs w:val="28"/>
        </w:rPr>
        <w:t xml:space="preserve"> reclamações de vários moradores dos referidos bairros que se utilizam da passagem sem iluminação, sempre a noite e no inicio do dia, ainda madrugada.</w:t>
      </w:r>
    </w:p>
    <w:p w:rsidR="003D5BCE" w:rsidRDefault="003D5BCE" w:rsidP="003D5BCE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3D5BCE" w:rsidRDefault="003D5BCE" w:rsidP="003D5BCE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3D5BCE" w:rsidRPr="00E855CA" w:rsidRDefault="003D5BCE" w:rsidP="003D5BCE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3D5BCE" w:rsidRPr="00E855CA" w:rsidRDefault="003D5BCE" w:rsidP="003D5BCE">
      <w:pPr>
        <w:tabs>
          <w:tab w:val="left" w:pos="3660"/>
        </w:tabs>
        <w:rPr>
          <w:rFonts w:ascii="Baskerville Old Face" w:hAnsi="Baskerville Old Face"/>
          <w:sz w:val="28"/>
          <w:szCs w:val="28"/>
        </w:rPr>
      </w:pPr>
    </w:p>
    <w:p w:rsidR="003D5BCE" w:rsidRPr="00446741" w:rsidRDefault="003D5BCE" w:rsidP="003D5BCE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446741">
        <w:rPr>
          <w:rFonts w:ascii="Arial Narrow" w:hAnsi="Arial Narrow" w:cs="Arial"/>
          <w:b/>
          <w:bCs/>
          <w:i/>
          <w:iCs/>
          <w:sz w:val="28"/>
          <w:szCs w:val="28"/>
        </w:rPr>
        <w:t>Sala das Sessões, 22 de Maio de 2018.</w:t>
      </w:r>
    </w:p>
    <w:p w:rsidR="003D5BCE" w:rsidRDefault="003D5BCE" w:rsidP="003D5BCE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</w:p>
    <w:p w:rsidR="003D5BCE" w:rsidRPr="00E855CA" w:rsidRDefault="003D5BCE" w:rsidP="003D5BCE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</w:p>
    <w:p w:rsidR="003D5BCE" w:rsidRPr="00446741" w:rsidRDefault="003D5BCE" w:rsidP="003D5BCE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446741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446741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446741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</w:p>
    <w:p w:rsidR="003D5BCE" w:rsidRPr="00446741" w:rsidRDefault="003D5BCE" w:rsidP="003D5BCE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446741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446741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446741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da Rádio</w:t>
      </w:r>
    </w:p>
    <w:p w:rsidR="003D5BCE" w:rsidRPr="00446741" w:rsidRDefault="003D5BCE" w:rsidP="003D5BCE">
      <w:pPr>
        <w:pStyle w:val="Corpodetexto2"/>
        <w:jc w:val="center"/>
        <w:rPr>
          <w:rFonts w:ascii="Arial Narrow" w:hAnsi="Arial Narrow"/>
          <w:b/>
          <w:bCs/>
          <w:sz w:val="28"/>
          <w:szCs w:val="28"/>
        </w:rPr>
      </w:pPr>
      <w:r w:rsidRPr="00446741">
        <w:rPr>
          <w:rFonts w:ascii="Arial Narrow" w:hAnsi="Arial Narrow"/>
          <w:b/>
          <w:sz w:val="28"/>
          <w:szCs w:val="28"/>
        </w:rPr>
        <w:t>Vereador</w:t>
      </w:r>
    </w:p>
    <w:p w:rsidR="003D5BCE" w:rsidRPr="00E855CA" w:rsidRDefault="003D5BCE" w:rsidP="003D5BCE">
      <w:pPr>
        <w:rPr>
          <w:rFonts w:ascii="Baskerville Old Face" w:hAnsi="Baskerville Old Face"/>
          <w:sz w:val="28"/>
          <w:szCs w:val="28"/>
        </w:rPr>
      </w:pPr>
    </w:p>
    <w:p w:rsidR="008E54F8" w:rsidRDefault="008E54F8"/>
    <w:sectPr w:rsidR="008E54F8" w:rsidSect="008E54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FB1" w:rsidRDefault="00615FB1" w:rsidP="003D5BCE">
      <w:r>
        <w:separator/>
      </w:r>
    </w:p>
  </w:endnote>
  <w:endnote w:type="continuationSeparator" w:id="0">
    <w:p w:rsidR="00615FB1" w:rsidRDefault="00615FB1" w:rsidP="003D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FB1" w:rsidRDefault="00615FB1" w:rsidP="003D5BCE">
      <w:r>
        <w:separator/>
      </w:r>
    </w:p>
  </w:footnote>
  <w:footnote w:type="continuationSeparator" w:id="0">
    <w:p w:rsidR="00615FB1" w:rsidRDefault="00615FB1" w:rsidP="003D5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CE" w:rsidRDefault="00774265" w:rsidP="003D5BCE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7742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3D5BCE" w:rsidRDefault="003D5BCE" w:rsidP="003D5BCE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D5BC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D5BCE" w:rsidRDefault="003D5BCE" w:rsidP="003D5BC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3D5BCE" w:rsidRDefault="003D5BCE" w:rsidP="003D5BC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3D5BCE" w:rsidRDefault="003D5BCE" w:rsidP="003D5BC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3D5BCE" w:rsidRDefault="003D5BCE" w:rsidP="003D5BC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3D5BCE" w:rsidRDefault="003D5BCE" w:rsidP="003D5BC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 w:history="1">
      <w:r w:rsidRPr="00C047AF">
        <w:rPr>
          <w:rStyle w:val="Hyperlink"/>
          <w:rFonts w:ascii="Monotype Corsiva" w:hAnsi="Monotype Corsiva"/>
        </w:rPr>
        <w:t>webmaster@camaratatui.sp.gov.br</w:t>
      </w:r>
    </w:hyperlink>
  </w:p>
  <w:p w:rsidR="003D5BCE" w:rsidRPr="003D5BCE" w:rsidRDefault="003D5BCE" w:rsidP="003D5BC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tab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b1c0d72a2b4f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D5BCE"/>
    <w:rsid w:val="003D5BCE"/>
    <w:rsid w:val="00446741"/>
    <w:rsid w:val="00615FB1"/>
    <w:rsid w:val="00774265"/>
    <w:rsid w:val="008E54F8"/>
    <w:rsid w:val="00B6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D5B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3D5BCE"/>
  </w:style>
  <w:style w:type="paragraph" w:styleId="Rodap">
    <w:name w:val="footer"/>
    <w:basedOn w:val="Normal"/>
    <w:link w:val="RodapChar"/>
    <w:uiPriority w:val="99"/>
    <w:semiHidden/>
    <w:unhideWhenUsed/>
    <w:rsid w:val="003D5B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D5BCE"/>
  </w:style>
  <w:style w:type="character" w:styleId="Hyperlink">
    <w:name w:val="Hyperlink"/>
    <w:rsid w:val="003D5B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5B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B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D5BCE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rsid w:val="003D5BC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5B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D5BC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D5B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b4c6afa-07a4-464a-b90b-8a20b768011f.png" Id="R651c56c82f694a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b4c6afa-07a4-464a-b90b-8a20b768011f.png" Id="R11b1c0d72a2b4f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2018-05-18T12:38:00Z</dcterms:created>
  <dcterms:modified xsi:type="dcterms:W3CDTF">2018-05-21T13:12:00Z</dcterms:modified>
</cp:coreProperties>
</file>