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>
      <w:pPr>
        <w:spacing w:before="57" w:after="57" w:line="360" w:lineRule="auto"/>
        <w:jc w:val="both"/>
        <w:rPr>
          <w:b/>
        </w:rPr>
      </w:pPr>
    </w:p>
    <w:p w:rsidR="00C73875" w:rsidRDefault="002337A3" w:rsidP="00C73875">
      <w:pPr>
        <w:spacing w:before="57" w:after="57" w:line="360" w:lineRule="auto"/>
        <w:jc w:val="both"/>
        <w:rPr>
          <w:b/>
          <w:sz w:val="28"/>
          <w:szCs w:val="28"/>
          <w:u w:val="single"/>
        </w:rPr>
      </w:pPr>
      <w:r>
        <w:rPr>
          <w:b/>
        </w:rPr>
        <w:tab/>
        <w:t xml:space="preserve">REQUEIRO À MESA, </w:t>
      </w:r>
      <w:r>
        <w:t>ouvido o Egrégio Plenário na forma regimental, digne-se oficiar</w:t>
      </w:r>
      <w:r w:rsidR="00C73875">
        <w:t xml:space="preserve"> </w:t>
      </w:r>
      <w:r w:rsidR="003E4D81">
        <w:t xml:space="preserve">a </w:t>
      </w:r>
      <w:proofErr w:type="spellStart"/>
      <w:r w:rsidR="003E4D81">
        <w:rPr>
          <w:b/>
        </w:rPr>
        <w:t>Exma</w:t>
      </w:r>
      <w:proofErr w:type="spellEnd"/>
      <w:r w:rsidR="003E4D81">
        <w:rPr>
          <w:b/>
        </w:rPr>
        <w:t xml:space="preserve">. </w:t>
      </w:r>
      <w:proofErr w:type="spellStart"/>
      <w:r w:rsidR="003E4D81">
        <w:rPr>
          <w:b/>
        </w:rPr>
        <w:t>Srª</w:t>
      </w:r>
      <w:proofErr w:type="spellEnd"/>
      <w:r w:rsidR="003E4D81">
        <w:rPr>
          <w:b/>
        </w:rPr>
        <w:t xml:space="preserve"> Prefeita Municipal</w:t>
      </w:r>
      <w:r w:rsidR="003E4D81">
        <w:t>,</w:t>
      </w:r>
      <w:r w:rsidR="003E4D81">
        <w:rPr>
          <w:b/>
        </w:rPr>
        <w:t xml:space="preserve"> </w:t>
      </w:r>
      <w:r w:rsidR="003E4D81">
        <w:t xml:space="preserve">que através do órgão </w:t>
      </w:r>
      <w:r w:rsidR="00DA0A40">
        <w:t xml:space="preserve">competente </w:t>
      </w:r>
      <w:r w:rsidR="00BA2579">
        <w:t>informe a essa Casa Legislativa</w:t>
      </w:r>
      <w:r w:rsidR="005A02DB">
        <w:t>, qual a data prevista para o término da construção da Creche Municipal Santa Cruz</w:t>
      </w:r>
      <w:r w:rsidR="006E1814">
        <w:t>?</w:t>
      </w:r>
    </w:p>
    <w:p w:rsidR="004E5832" w:rsidRDefault="004E5832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>JUSTIFICATIVA</w:t>
      </w:r>
      <w:r w:rsidR="006E177E">
        <w:rPr>
          <w:b/>
          <w:sz w:val="28"/>
          <w:szCs w:val="28"/>
          <w:u w:val="single"/>
        </w:rPr>
        <w:t xml:space="preserve"> </w:t>
      </w:r>
    </w:p>
    <w:p w:rsidR="005A1C37" w:rsidRDefault="00D2104F" w:rsidP="005A1C37">
      <w:pPr>
        <w:spacing w:before="57" w:after="57" w:line="360" w:lineRule="auto"/>
        <w:jc w:val="both"/>
        <w:rPr>
          <w:color w:val="222222"/>
        </w:rPr>
      </w:pPr>
      <w:r>
        <w:tab/>
      </w:r>
    </w:p>
    <w:p w:rsidR="00CC72EF" w:rsidRDefault="005A1C37" w:rsidP="005A02D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5A02DB" w:rsidRDefault="000E4462" w:rsidP="006E181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5A02DB">
        <w:rPr>
          <w:color w:val="222222"/>
        </w:rPr>
        <w:t xml:space="preserve">Em notícia “Construções de novas creches devem gerar mais de 350 vagas </w:t>
      </w:r>
      <w:proofErr w:type="gramStart"/>
      <w:r w:rsidR="005A02DB">
        <w:rPr>
          <w:color w:val="222222"/>
        </w:rPr>
        <w:t>a médio prazo</w:t>
      </w:r>
      <w:proofErr w:type="gramEnd"/>
      <w:r w:rsidR="005A02DB">
        <w:rPr>
          <w:color w:val="222222"/>
        </w:rPr>
        <w:t>”, divulgada pelo site da Prefeitura de Tatuí no dia 10/01/2018, anunciou-se a construção de uma nova creche no bairro Santa Cruz. Segundo a notícia</w:t>
      </w:r>
      <w:r w:rsidR="00FC4DC3">
        <w:rPr>
          <w:color w:val="222222"/>
        </w:rPr>
        <w:t>,</w:t>
      </w:r>
      <w:r w:rsidR="005A02DB">
        <w:rPr>
          <w:color w:val="222222"/>
        </w:rPr>
        <w:t xml:space="preserve"> o investimento necessário seria de R$ 1.192.138,21 e a creche seria responsável pelo atendimento de 120 crianças. Ainda no texto veiculado pelo site da própria Prefeitura, afirma-se que a previsão de término da construção seria entre os meses de maio e junho de 2018.</w:t>
      </w:r>
    </w:p>
    <w:p w:rsidR="00FC4DC3" w:rsidRDefault="005A02DB" w:rsidP="006E181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FC4DC3">
        <w:rPr>
          <w:color w:val="222222"/>
        </w:rPr>
        <w:t>Na placa indicativa, colocada no local em frente à construção, lê-se que a data de término prevista para a obra era de 20/05/2017, o que apresentaria um considerável atraso do poder público em entregar à população a obra finalizada, passando a oferecer, por conseguinte, as 120 vagas mencionadas na notícia acima citada.</w:t>
      </w:r>
    </w:p>
    <w:p w:rsidR="00FC4DC3" w:rsidRDefault="00FC4DC3" w:rsidP="006E181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 subsídios para dialogar com a população, justifica-se esse Requerimento.</w:t>
      </w:r>
    </w:p>
    <w:p w:rsidR="00DE7938" w:rsidRPr="00604F24" w:rsidRDefault="004E5832" w:rsidP="00604F2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 xml:space="preserve"> </w:t>
      </w: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FA5735">
        <w:rPr>
          <w:b/>
        </w:rPr>
        <w:t xml:space="preserve">“Vereador Rafael </w:t>
      </w:r>
      <w:proofErr w:type="spellStart"/>
      <w:r w:rsidR="00FA5735">
        <w:rPr>
          <w:b/>
        </w:rPr>
        <w:t>Orsi</w:t>
      </w:r>
      <w:proofErr w:type="spellEnd"/>
      <w:r w:rsidR="00FA5735">
        <w:rPr>
          <w:b/>
        </w:rPr>
        <w:t xml:space="preserve"> Filho”, 27</w:t>
      </w:r>
      <w:r w:rsidR="001778A9">
        <w:rPr>
          <w:b/>
        </w:rPr>
        <w:t xml:space="preserve"> de agost</w:t>
      </w:r>
      <w:r>
        <w:rPr>
          <w:b/>
        </w:rPr>
        <w:t>o de 2018.</w:t>
      </w:r>
    </w:p>
    <w:p w:rsidR="00437090" w:rsidRDefault="007A36F0">
      <w:pPr>
        <w:spacing w:before="57" w:after="57" w:line="360" w:lineRule="auto"/>
        <w:jc w:val="both"/>
        <w:rPr>
          <w:b/>
        </w:rPr>
      </w:pPr>
      <w:r w:rsidRPr="007A36F0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D62" w:rsidRDefault="00DD3D62" w:rsidP="00437090">
      <w:r>
        <w:separator/>
      </w:r>
    </w:p>
  </w:endnote>
  <w:endnote w:type="continuationSeparator" w:id="0">
    <w:p w:rsidR="00DD3D62" w:rsidRDefault="00DD3D62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D62" w:rsidRDefault="00DD3D62" w:rsidP="00437090">
      <w:r>
        <w:separator/>
      </w:r>
    </w:p>
  </w:footnote>
  <w:footnote w:type="continuationSeparator" w:id="0">
    <w:p w:rsidR="00DD3D62" w:rsidRDefault="00DD3D62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7A36F0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7A36F0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a99d21db5af44a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3207"/>
    <w:multiLevelType w:val="multilevel"/>
    <w:tmpl w:val="CB2C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E01C4"/>
    <w:multiLevelType w:val="multilevel"/>
    <w:tmpl w:val="F2B81F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26B5"/>
    <w:rsid w:val="00022398"/>
    <w:rsid w:val="0007362F"/>
    <w:rsid w:val="000956F0"/>
    <w:rsid w:val="000A2114"/>
    <w:rsid w:val="000C2020"/>
    <w:rsid w:val="000E39D1"/>
    <w:rsid w:val="000E4462"/>
    <w:rsid w:val="00101A90"/>
    <w:rsid w:val="00103DDC"/>
    <w:rsid w:val="0013304F"/>
    <w:rsid w:val="001778A9"/>
    <w:rsid w:val="00185BBA"/>
    <w:rsid w:val="001F5208"/>
    <w:rsid w:val="00215B15"/>
    <w:rsid w:val="00222F5C"/>
    <w:rsid w:val="002337A3"/>
    <w:rsid w:val="00243AF1"/>
    <w:rsid w:val="00300624"/>
    <w:rsid w:val="003277D7"/>
    <w:rsid w:val="00370F33"/>
    <w:rsid w:val="00387E3A"/>
    <w:rsid w:val="003D4710"/>
    <w:rsid w:val="003E37BB"/>
    <w:rsid w:val="003E4D81"/>
    <w:rsid w:val="004068C7"/>
    <w:rsid w:val="00410B6D"/>
    <w:rsid w:val="00437090"/>
    <w:rsid w:val="0045115A"/>
    <w:rsid w:val="004925CC"/>
    <w:rsid w:val="004A298E"/>
    <w:rsid w:val="004E5832"/>
    <w:rsid w:val="004F06AE"/>
    <w:rsid w:val="005031A8"/>
    <w:rsid w:val="00507D58"/>
    <w:rsid w:val="005A02DB"/>
    <w:rsid w:val="005A1C37"/>
    <w:rsid w:val="005A3653"/>
    <w:rsid w:val="005D5678"/>
    <w:rsid w:val="005E39B7"/>
    <w:rsid w:val="00604F24"/>
    <w:rsid w:val="006271A8"/>
    <w:rsid w:val="006E177E"/>
    <w:rsid w:val="006E1814"/>
    <w:rsid w:val="00706F0B"/>
    <w:rsid w:val="00731226"/>
    <w:rsid w:val="00791D69"/>
    <w:rsid w:val="007A36F0"/>
    <w:rsid w:val="00810CE1"/>
    <w:rsid w:val="00856314"/>
    <w:rsid w:val="00885CD8"/>
    <w:rsid w:val="0089052F"/>
    <w:rsid w:val="008A568D"/>
    <w:rsid w:val="008C27ED"/>
    <w:rsid w:val="008E7C16"/>
    <w:rsid w:val="009024B7"/>
    <w:rsid w:val="009326AA"/>
    <w:rsid w:val="00945BAF"/>
    <w:rsid w:val="009469C8"/>
    <w:rsid w:val="00965B95"/>
    <w:rsid w:val="0098452B"/>
    <w:rsid w:val="0098742E"/>
    <w:rsid w:val="00A10FA9"/>
    <w:rsid w:val="00A13144"/>
    <w:rsid w:val="00A13679"/>
    <w:rsid w:val="00A42DD4"/>
    <w:rsid w:val="00A43394"/>
    <w:rsid w:val="00A652FC"/>
    <w:rsid w:val="00A6615A"/>
    <w:rsid w:val="00AE5071"/>
    <w:rsid w:val="00AF5500"/>
    <w:rsid w:val="00B13FFF"/>
    <w:rsid w:val="00B14CCA"/>
    <w:rsid w:val="00B15D02"/>
    <w:rsid w:val="00B22826"/>
    <w:rsid w:val="00B251B0"/>
    <w:rsid w:val="00B5422A"/>
    <w:rsid w:val="00B71F88"/>
    <w:rsid w:val="00BA1B31"/>
    <w:rsid w:val="00BA2579"/>
    <w:rsid w:val="00BD608E"/>
    <w:rsid w:val="00C043C4"/>
    <w:rsid w:val="00C30DD8"/>
    <w:rsid w:val="00C73875"/>
    <w:rsid w:val="00C76CB8"/>
    <w:rsid w:val="00CC72EF"/>
    <w:rsid w:val="00CD25EA"/>
    <w:rsid w:val="00D1699C"/>
    <w:rsid w:val="00D2104F"/>
    <w:rsid w:val="00DA0A40"/>
    <w:rsid w:val="00DD3D62"/>
    <w:rsid w:val="00DE7938"/>
    <w:rsid w:val="00E274A6"/>
    <w:rsid w:val="00E52106"/>
    <w:rsid w:val="00E76E7F"/>
    <w:rsid w:val="00E92AC1"/>
    <w:rsid w:val="00E942A6"/>
    <w:rsid w:val="00EC1EEC"/>
    <w:rsid w:val="00EE3466"/>
    <w:rsid w:val="00EF4684"/>
    <w:rsid w:val="00F128A5"/>
    <w:rsid w:val="00F2541E"/>
    <w:rsid w:val="00F35CF6"/>
    <w:rsid w:val="00F655D2"/>
    <w:rsid w:val="00FA5735"/>
    <w:rsid w:val="00FC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3E4D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EF4684"/>
  </w:style>
  <w:style w:type="character" w:customStyle="1" w:styleId="Ttulo2Char1">
    <w:name w:val="Título 2 Char1"/>
    <w:basedOn w:val="Fontepargpadro"/>
    <w:link w:val="Ttulo2"/>
    <w:semiHidden/>
    <w:rsid w:val="003E4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300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1e7c8fa8-e2d3-4d1e-9e54-69468f766942.png" Id="R71d655c86bca44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e7c8fa8-e2d3-4d1e-9e54-69468f766942.png" Id="R0a99d21db5af44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26A0F-8079-4C04-A192-813E270D8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18</cp:revision>
  <cp:lastPrinted>2017-10-30T14:50:00Z</cp:lastPrinted>
  <dcterms:created xsi:type="dcterms:W3CDTF">2018-08-20T14:56:00Z</dcterms:created>
  <dcterms:modified xsi:type="dcterms:W3CDTF">2018-09-03T15:15:00Z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