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182DA7" w:rsidRPr="00F04FEC" w:rsidRDefault="00B2598C" w:rsidP="00182DA7">
      <w:pPr>
        <w:spacing w:line="360" w:lineRule="auto"/>
        <w:jc w:val="both"/>
        <w:rPr>
          <w:rFonts w:ascii="Arial" w:hAnsi="Arial" w:cs="Arial"/>
        </w:rPr>
      </w:pPr>
      <w:r w:rsidRPr="00380ED4">
        <w:rPr>
          <w:rFonts w:ascii="Arial" w:hAnsi="Arial" w:cs="Arial"/>
          <w:i/>
        </w:rPr>
        <w:tab/>
      </w:r>
      <w:r w:rsidR="00713977" w:rsidRPr="00F04FEC">
        <w:rPr>
          <w:rFonts w:ascii="Arial" w:hAnsi="Arial" w:cs="Arial"/>
          <w:i/>
        </w:rPr>
        <w:t xml:space="preserve">     </w:t>
      </w:r>
      <w:r w:rsidR="00BD47C6" w:rsidRPr="00F04FEC">
        <w:rPr>
          <w:rFonts w:ascii="Arial" w:hAnsi="Arial" w:cs="Arial"/>
          <w:i/>
        </w:rPr>
        <w:t xml:space="preserve">   </w:t>
      </w:r>
      <w:r w:rsidRPr="00F04FEC">
        <w:rPr>
          <w:rFonts w:ascii="Arial" w:hAnsi="Arial" w:cs="Arial"/>
          <w:b/>
        </w:rPr>
        <w:t>INDICO</w:t>
      </w:r>
      <w:r w:rsidR="00B0008C" w:rsidRPr="00F04FEC">
        <w:rPr>
          <w:rFonts w:ascii="Arial" w:hAnsi="Arial" w:cs="Arial"/>
        </w:rPr>
        <w:t xml:space="preserve"> a Excelentíssima</w:t>
      </w:r>
      <w:r w:rsidRPr="00F04FEC">
        <w:rPr>
          <w:rFonts w:ascii="Arial" w:hAnsi="Arial" w:cs="Arial"/>
        </w:rPr>
        <w:t xml:space="preserve"> Senhor</w:t>
      </w:r>
      <w:r w:rsidR="00B0008C" w:rsidRPr="00F04FEC">
        <w:rPr>
          <w:rFonts w:ascii="Arial" w:hAnsi="Arial" w:cs="Arial"/>
        </w:rPr>
        <w:t>a Prefeita</w:t>
      </w:r>
      <w:r w:rsidRPr="00F04FEC">
        <w:rPr>
          <w:rFonts w:ascii="Arial" w:hAnsi="Arial" w:cs="Arial"/>
        </w:rPr>
        <w:t xml:space="preserve"> Munici</w:t>
      </w:r>
      <w:r w:rsidR="004A1179" w:rsidRPr="00F04FEC">
        <w:rPr>
          <w:rFonts w:ascii="Arial" w:hAnsi="Arial" w:cs="Arial"/>
        </w:rPr>
        <w:t>pal</w:t>
      </w:r>
      <w:r w:rsidR="00A713FD" w:rsidRPr="00F04FEC">
        <w:rPr>
          <w:rFonts w:ascii="Arial" w:hAnsi="Arial" w:cs="Arial"/>
          <w:i/>
        </w:rPr>
        <w:t xml:space="preserve"> </w:t>
      </w:r>
      <w:r w:rsidR="007B74A8" w:rsidRPr="00F04FEC">
        <w:rPr>
          <w:rFonts w:ascii="Arial" w:hAnsi="Arial" w:cs="Arial"/>
          <w:i/>
        </w:rPr>
        <w:t xml:space="preserve">– </w:t>
      </w:r>
      <w:r w:rsidR="00A81288">
        <w:rPr>
          <w:rFonts w:ascii="Arial" w:hAnsi="Arial" w:cs="Arial"/>
          <w:color w:val="222222"/>
          <w:shd w:val="clear" w:color="auto" w:fill="FFFFFF"/>
        </w:rPr>
        <w:t>a necessidade de realizar a regularização dos horários em que ficam acesas as lâmpadas de iluminação pública em toda a extensão da Avenida Firmo Vieira de Camargo.</w:t>
      </w:r>
    </w:p>
    <w:p w:rsidR="00182DA7" w:rsidRPr="00F04FEC" w:rsidRDefault="00182DA7" w:rsidP="00182DA7">
      <w:pPr>
        <w:spacing w:line="360" w:lineRule="auto"/>
        <w:jc w:val="both"/>
        <w:rPr>
          <w:rFonts w:ascii="Arial" w:hAnsi="Arial" w:cs="Arial"/>
        </w:rPr>
      </w:pPr>
    </w:p>
    <w:p w:rsidR="00182DA7" w:rsidRPr="00B60E58" w:rsidRDefault="00182DA7" w:rsidP="00182DA7">
      <w:pPr>
        <w:spacing w:line="360" w:lineRule="auto"/>
        <w:jc w:val="both"/>
        <w:rPr>
          <w:rFonts w:ascii="Arial" w:hAnsi="Arial" w:cs="Arial"/>
        </w:rPr>
      </w:pPr>
    </w:p>
    <w:p w:rsidR="00182DA7" w:rsidRPr="00182DA7" w:rsidRDefault="00182DA7" w:rsidP="00182DA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82DA7">
        <w:rPr>
          <w:rFonts w:ascii="Arial" w:hAnsi="Arial" w:cs="Arial"/>
          <w:b/>
          <w:sz w:val="28"/>
          <w:szCs w:val="28"/>
        </w:rPr>
        <w:t>Justificativa</w:t>
      </w:r>
    </w:p>
    <w:p w:rsidR="00182DA7" w:rsidRDefault="00182DA7" w:rsidP="00182DA7">
      <w:pPr>
        <w:spacing w:line="360" w:lineRule="auto"/>
        <w:jc w:val="center"/>
        <w:rPr>
          <w:rFonts w:ascii="Arial" w:hAnsi="Arial" w:cs="Arial"/>
        </w:rPr>
      </w:pPr>
    </w:p>
    <w:p w:rsidR="00182DA7" w:rsidRPr="00B60E58" w:rsidRDefault="00182DA7" w:rsidP="00182DA7">
      <w:pPr>
        <w:spacing w:line="360" w:lineRule="auto"/>
        <w:jc w:val="center"/>
        <w:rPr>
          <w:rFonts w:ascii="Arial" w:hAnsi="Arial" w:cs="Arial"/>
        </w:rPr>
      </w:pPr>
    </w:p>
    <w:p w:rsidR="00182DA7" w:rsidRPr="00F04FEC" w:rsidRDefault="00182DA7" w:rsidP="00182D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81288">
        <w:rPr>
          <w:rFonts w:ascii="Arial" w:hAnsi="Arial" w:cs="Arial"/>
          <w:color w:val="222222"/>
          <w:shd w:val="clear" w:color="auto" w:fill="FFFFFF"/>
        </w:rPr>
        <w:t>Percorrendo a Avenida Firmo Vieira de Camargo temos visto que as lâmpadas de iluminação pública têm ficado acesas durante o período diurno. Portanto, é necessário que essa situação seja resolvida com a maior brevidade possível.</w:t>
      </w:r>
    </w:p>
    <w:p w:rsidR="00FA1F69" w:rsidRDefault="00FA1F69" w:rsidP="00182D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B86A95" w:rsidRDefault="00B86A95" w:rsidP="00FA1F69">
      <w:pPr>
        <w:spacing w:line="360" w:lineRule="auto"/>
        <w:jc w:val="both"/>
        <w:rPr>
          <w:rFonts w:ascii="Arial" w:hAnsi="Arial" w:cs="Arial"/>
        </w:rPr>
      </w:pPr>
    </w:p>
    <w:p w:rsidR="00B86A95" w:rsidRPr="007F023E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F04FEC" w:rsidRPr="007F023E">
        <w:rPr>
          <w:rFonts w:ascii="Arial" w:hAnsi="Arial" w:cs="Arial"/>
          <w:b/>
        </w:rPr>
        <w:t xml:space="preserve">”, </w:t>
      </w:r>
      <w:r w:rsidR="003F71D6">
        <w:rPr>
          <w:rFonts w:ascii="Arial" w:hAnsi="Arial" w:cs="Arial"/>
          <w:b/>
        </w:rPr>
        <w:t>02</w:t>
      </w:r>
      <w:r w:rsidR="00A81288">
        <w:rPr>
          <w:rFonts w:ascii="Arial" w:hAnsi="Arial" w:cs="Arial"/>
          <w:b/>
        </w:rPr>
        <w:t xml:space="preserve"> </w:t>
      </w:r>
      <w:r w:rsidR="006E6483">
        <w:rPr>
          <w:rFonts w:ascii="Arial" w:hAnsi="Arial" w:cs="Arial"/>
          <w:b/>
        </w:rPr>
        <w:t xml:space="preserve">de </w:t>
      </w:r>
      <w:r w:rsidR="003F71D6">
        <w:rPr>
          <w:rFonts w:ascii="Arial" w:hAnsi="Arial" w:cs="Arial"/>
          <w:b/>
        </w:rPr>
        <w:t>Outubro</w:t>
      </w:r>
      <w:r w:rsidR="006E6483">
        <w:rPr>
          <w:rFonts w:ascii="Arial" w:hAnsi="Arial" w:cs="Arial"/>
          <w:b/>
        </w:rPr>
        <w:t xml:space="preserve"> de 2018.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E4F" w:rsidRDefault="003F7E4F">
      <w:r>
        <w:separator/>
      </w:r>
    </w:p>
  </w:endnote>
  <w:endnote w:type="continuationSeparator" w:id="1">
    <w:p w:rsidR="003F7E4F" w:rsidRDefault="003F7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E4F" w:rsidRDefault="003F7E4F">
      <w:r>
        <w:separator/>
      </w:r>
    </w:p>
  </w:footnote>
  <w:footnote w:type="continuationSeparator" w:id="1">
    <w:p w:rsidR="003F7E4F" w:rsidRDefault="003F7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C419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46203685794a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399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1456"/>
    <w:rsid w:val="00075A6E"/>
    <w:rsid w:val="00084E63"/>
    <w:rsid w:val="000866CE"/>
    <w:rsid w:val="00086BD2"/>
    <w:rsid w:val="000913D6"/>
    <w:rsid w:val="000948BE"/>
    <w:rsid w:val="000962C8"/>
    <w:rsid w:val="000A20A7"/>
    <w:rsid w:val="000B4D14"/>
    <w:rsid w:val="000C033E"/>
    <w:rsid w:val="000C03E7"/>
    <w:rsid w:val="000C2A6A"/>
    <w:rsid w:val="000C58CB"/>
    <w:rsid w:val="000C74B1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2DA7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268C6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A7349"/>
    <w:rsid w:val="003C2311"/>
    <w:rsid w:val="003E3F1C"/>
    <w:rsid w:val="003E413C"/>
    <w:rsid w:val="003E6A97"/>
    <w:rsid w:val="003F1B11"/>
    <w:rsid w:val="003F4F23"/>
    <w:rsid w:val="003F71D6"/>
    <w:rsid w:val="003F7E4F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3912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22CA"/>
    <w:rsid w:val="004E73A9"/>
    <w:rsid w:val="004F00A0"/>
    <w:rsid w:val="004F0BFE"/>
    <w:rsid w:val="004F23CC"/>
    <w:rsid w:val="004F655E"/>
    <w:rsid w:val="00505F91"/>
    <w:rsid w:val="00506039"/>
    <w:rsid w:val="00507411"/>
    <w:rsid w:val="0051108C"/>
    <w:rsid w:val="0052371B"/>
    <w:rsid w:val="0052466B"/>
    <w:rsid w:val="00524CCB"/>
    <w:rsid w:val="0054088D"/>
    <w:rsid w:val="005432D3"/>
    <w:rsid w:val="0054717A"/>
    <w:rsid w:val="00556ECF"/>
    <w:rsid w:val="00560B16"/>
    <w:rsid w:val="00567B53"/>
    <w:rsid w:val="00570B3B"/>
    <w:rsid w:val="00574C60"/>
    <w:rsid w:val="005811D0"/>
    <w:rsid w:val="0059343E"/>
    <w:rsid w:val="005A6966"/>
    <w:rsid w:val="005C4194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6483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D48AE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2027"/>
    <w:rsid w:val="00A71315"/>
    <w:rsid w:val="00A713FD"/>
    <w:rsid w:val="00A74809"/>
    <w:rsid w:val="00A81288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1F06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A557A"/>
    <w:rsid w:val="00EC0FAF"/>
    <w:rsid w:val="00EC3C61"/>
    <w:rsid w:val="00EC49DF"/>
    <w:rsid w:val="00EC5FE9"/>
    <w:rsid w:val="00EC75DF"/>
    <w:rsid w:val="00EE22A2"/>
    <w:rsid w:val="00EF2D7F"/>
    <w:rsid w:val="00EF7305"/>
    <w:rsid w:val="00F04FEC"/>
    <w:rsid w:val="00F1044F"/>
    <w:rsid w:val="00F23274"/>
    <w:rsid w:val="00F27730"/>
    <w:rsid w:val="00F31346"/>
    <w:rsid w:val="00F31789"/>
    <w:rsid w:val="00F46658"/>
    <w:rsid w:val="00F61228"/>
    <w:rsid w:val="00F7022C"/>
    <w:rsid w:val="00F76FF5"/>
    <w:rsid w:val="00F80FFA"/>
    <w:rsid w:val="00F82684"/>
    <w:rsid w:val="00F92594"/>
    <w:rsid w:val="00F95573"/>
    <w:rsid w:val="00F964CA"/>
    <w:rsid w:val="00FA1F69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05aeea2-5018-48b3-b9e9-2c1a87df7047.png" Id="R8a42da46ea5e4b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05aeea2-5018-48b3-b9e9-2c1a87df7047.png" Id="R5b46203685794a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2018-08-20T15:25:00Z</cp:lastPrinted>
  <dcterms:created xsi:type="dcterms:W3CDTF">2018-10-01T15:21:00Z</dcterms:created>
  <dcterms:modified xsi:type="dcterms:W3CDTF">2018-10-01T15:21:00Z</dcterms:modified>
</cp:coreProperties>
</file>