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AE152E" w:rsidRDefault="00AE152E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proofErr w:type="spellStart"/>
      <w:r w:rsidR="00C937BC">
        <w:rPr>
          <w:b/>
        </w:rPr>
        <w:t>Exma</w:t>
      </w:r>
      <w:proofErr w:type="spellEnd"/>
      <w:r w:rsidR="00C937BC">
        <w:rPr>
          <w:b/>
        </w:rPr>
        <w:t xml:space="preserve">. </w:t>
      </w:r>
      <w:proofErr w:type="spellStart"/>
      <w:r w:rsidR="00C937BC">
        <w:rPr>
          <w:b/>
        </w:rPr>
        <w:t>Srª</w:t>
      </w:r>
      <w:proofErr w:type="spellEnd"/>
      <w:r w:rsidR="00C937BC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8B4E86">
        <w:t xml:space="preserve"> se está no planejamento da atual gestão </w:t>
      </w:r>
      <w:r w:rsidR="004C24C4">
        <w:t>realizar a construção de um velório no Cemitério São João Batista, localizado na Rua Lauro de Campos Portela?</w:t>
      </w:r>
    </w:p>
    <w:p w:rsidR="00AE152E" w:rsidRDefault="00AE152E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AE152E" w:rsidRDefault="00AE152E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E152E" w:rsidRDefault="008B4E86" w:rsidP="004C24C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C24C4">
        <w:rPr>
          <w:color w:val="222222"/>
        </w:rPr>
        <w:t>Em diálogo com cidadãos e cidadãs do município de Tatuí, chegou até nós a reivindicação de que seja realizada a construção de um novo velório a ser localizado no Cemitério São João Batista, na Rua Lauro de Campos Portela, no Parque Residencial Guedes.</w:t>
      </w:r>
    </w:p>
    <w:p w:rsidR="004C24C4" w:rsidRDefault="004C24C4" w:rsidP="004C24C4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  <w:t>Tal reivindicação se justifica no fato de q</w:t>
      </w:r>
      <w:r w:rsidR="00A911AD">
        <w:rPr>
          <w:color w:val="222222"/>
        </w:rPr>
        <w:t xml:space="preserve">ue o atual velório, localizado no Cemitério Cristo Rei, na Avenida Cônego João Clímaco, se localiza a uma distância considerável do Cemitério São João Batista, fazendo com que as pessoas tenham que se locomover e percorrer um longo caminho até o novo cemitério para a realização do enterro. </w:t>
      </w:r>
    </w:p>
    <w:p w:rsidR="00EA2C1C" w:rsidRPr="004D01BD" w:rsidRDefault="00EA2C1C" w:rsidP="00AE152E">
      <w:pPr>
        <w:spacing w:before="57" w:after="57" w:line="360" w:lineRule="auto"/>
        <w:ind w:firstLine="709"/>
        <w:jc w:val="both"/>
        <w:rPr>
          <w:b/>
          <w:bCs/>
          <w:color w:val="222222"/>
        </w:rPr>
      </w:pPr>
      <w:r>
        <w:rPr>
          <w:bCs/>
          <w:color w:val="222222"/>
        </w:rPr>
        <w:t>Portanto, buscando ter maiores subsídios para melhor dialogar com a população, enviamos o presente requerimento.</w:t>
      </w:r>
    </w:p>
    <w:p w:rsidR="007E7169" w:rsidRPr="00EA2C1C" w:rsidRDefault="00B425EC" w:rsidP="00EA2C1C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A911AD">
        <w:rPr>
          <w:b/>
        </w:rPr>
        <w:t xml:space="preserve">“Vereador Rafael </w:t>
      </w:r>
      <w:proofErr w:type="spellStart"/>
      <w:r w:rsidR="00A911AD">
        <w:rPr>
          <w:b/>
        </w:rPr>
        <w:t>Orsi</w:t>
      </w:r>
      <w:proofErr w:type="spellEnd"/>
      <w:r w:rsidR="00A911AD">
        <w:rPr>
          <w:b/>
        </w:rPr>
        <w:t xml:space="preserve"> Filho”, 06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E4646C" w:rsidP="00654403">
      <w:pPr>
        <w:spacing w:before="57" w:after="57" w:line="360" w:lineRule="auto"/>
        <w:jc w:val="both"/>
        <w:rPr>
          <w:b/>
        </w:rPr>
      </w:pPr>
      <w:r w:rsidRPr="00E4646C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3E" w:rsidRDefault="0076313E" w:rsidP="00437090">
      <w:r>
        <w:separator/>
      </w:r>
    </w:p>
  </w:endnote>
  <w:endnote w:type="continuationSeparator" w:id="0">
    <w:p w:rsidR="0076313E" w:rsidRDefault="0076313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3E" w:rsidRDefault="0076313E" w:rsidP="00437090">
      <w:r>
        <w:separator/>
      </w:r>
    </w:p>
  </w:footnote>
  <w:footnote w:type="continuationSeparator" w:id="0">
    <w:p w:rsidR="0076313E" w:rsidRDefault="0076313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4646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4646C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a9fde593f48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11BB"/>
    <w:rsid w:val="001F5208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165F"/>
    <w:rsid w:val="004B4167"/>
    <w:rsid w:val="004C24C4"/>
    <w:rsid w:val="004D01BD"/>
    <w:rsid w:val="00503C57"/>
    <w:rsid w:val="00512AC9"/>
    <w:rsid w:val="00525938"/>
    <w:rsid w:val="00565DDC"/>
    <w:rsid w:val="005850CF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43B2D"/>
    <w:rsid w:val="0076313E"/>
    <w:rsid w:val="00765268"/>
    <w:rsid w:val="007912BB"/>
    <w:rsid w:val="00796234"/>
    <w:rsid w:val="007C3D69"/>
    <w:rsid w:val="007D186F"/>
    <w:rsid w:val="007E7169"/>
    <w:rsid w:val="007F53CE"/>
    <w:rsid w:val="00805EF0"/>
    <w:rsid w:val="008074FB"/>
    <w:rsid w:val="00860A26"/>
    <w:rsid w:val="008A65B9"/>
    <w:rsid w:val="008A6CAB"/>
    <w:rsid w:val="008B4E86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52FC"/>
    <w:rsid w:val="00A81345"/>
    <w:rsid w:val="00A831DB"/>
    <w:rsid w:val="00A911AD"/>
    <w:rsid w:val="00AC1702"/>
    <w:rsid w:val="00AE152E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C6EDB"/>
    <w:rsid w:val="00BD20AD"/>
    <w:rsid w:val="00BE6050"/>
    <w:rsid w:val="00C30DD8"/>
    <w:rsid w:val="00C32E1E"/>
    <w:rsid w:val="00C4412A"/>
    <w:rsid w:val="00C72697"/>
    <w:rsid w:val="00C87472"/>
    <w:rsid w:val="00C937BC"/>
    <w:rsid w:val="00CC5714"/>
    <w:rsid w:val="00D12493"/>
    <w:rsid w:val="00D36741"/>
    <w:rsid w:val="00D41B21"/>
    <w:rsid w:val="00D67146"/>
    <w:rsid w:val="00D70772"/>
    <w:rsid w:val="00D747AD"/>
    <w:rsid w:val="00DA32CF"/>
    <w:rsid w:val="00DA59A9"/>
    <w:rsid w:val="00DC7AA6"/>
    <w:rsid w:val="00DE7938"/>
    <w:rsid w:val="00E274A6"/>
    <w:rsid w:val="00E3698B"/>
    <w:rsid w:val="00E41D19"/>
    <w:rsid w:val="00E42E5E"/>
    <w:rsid w:val="00E4646C"/>
    <w:rsid w:val="00E52106"/>
    <w:rsid w:val="00E915C7"/>
    <w:rsid w:val="00EA2C1C"/>
    <w:rsid w:val="00EA2FC2"/>
    <w:rsid w:val="00EA554C"/>
    <w:rsid w:val="00EC7921"/>
    <w:rsid w:val="00EF395D"/>
    <w:rsid w:val="00F1497F"/>
    <w:rsid w:val="00F3224F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8a9081-4ed0-4458-be31-3c626637dc73.png" Id="R8970fc8ab722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8a9081-4ed0-4458-be31-3c626637dc73.png" Id="R381a9fde593f48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2BC4-BFC9-4614-8569-882776AA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17</cp:revision>
  <cp:lastPrinted>2018-09-03T14:58:00Z</cp:lastPrinted>
  <dcterms:created xsi:type="dcterms:W3CDTF">2019-03-11T12:31:00Z</dcterms:created>
  <dcterms:modified xsi:type="dcterms:W3CDTF">2019-06-06T15:56:00Z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