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2C1BD5" w:rsidRPr="002C1BD5" w:rsidRDefault="006F73AB" w:rsidP="002C1BD5">
      <w:pPr>
        <w:autoSpaceDE w:val="0"/>
        <w:autoSpaceDN w:val="0"/>
        <w:adjustRightInd w:val="0"/>
        <w:ind w:left="4248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</w:t>
      </w:r>
      <w:r w:rsidR="002C1BD5" w:rsidRPr="002C1BD5">
        <w:rPr>
          <w:b/>
        </w:rPr>
        <w:t>informações acerca das providências adotadas pela gestão pública visando a agilidade no conserto do equipamento de revelação de raio-x instalado na  Maternidade, Santa Casa e Pronto Socorro de Tatuí.</w:t>
      </w:r>
    </w:p>
    <w:p w:rsidR="002C1BD5" w:rsidRDefault="002C1BD5" w:rsidP="002C1BD5">
      <w:pPr>
        <w:autoSpaceDE w:val="0"/>
        <w:autoSpaceDN w:val="0"/>
        <w:adjustRightInd w:val="0"/>
        <w:rPr>
          <w:rFonts w:ascii="TTF4AO00" w:hAnsi="TTF4AO00" w:cs="TTF4AO00"/>
          <w:sz w:val="17"/>
          <w:szCs w:val="17"/>
        </w:rPr>
      </w:pPr>
    </w:p>
    <w:p w:rsidR="002C1BD5" w:rsidRDefault="002C1BD5" w:rsidP="002C1BD5">
      <w:pPr>
        <w:autoSpaceDE w:val="0"/>
        <w:autoSpaceDN w:val="0"/>
        <w:adjustRightInd w:val="0"/>
        <w:rPr>
          <w:rFonts w:ascii="TTF4AO00" w:hAnsi="TTF4AO00" w:cs="TTF4AO00"/>
          <w:sz w:val="17"/>
          <w:szCs w:val="17"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 xml:space="preserve">1) A gestão de saúde está tratando o assunto com celeridade? Quais as medidas que foram adotadas para o conserto ou troca do aparelho revelador do raio-x , instalado na Maternidade, Santa Casa e Pronto Socorro? Foi aberto processo administrativo que tem como objeto o conserto ou troca do referido equipamento? Se sim, informar em que fase está o processo? Qual o valor que fica para consertar ou trocar equipamento? Enviar cópia do procedimento administrativo aberto relativo ao assunto. </w:t>
      </w:r>
    </w:p>
    <w:p w:rsidR="002C1BD5" w:rsidRDefault="002C1BD5" w:rsidP="002C1BD5">
      <w:pPr>
        <w:jc w:val="both"/>
        <w:rPr>
          <w:b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>2-) Quais os motivos da demora na resolução do concerto do aparelho revelador de raio-x?</w:t>
      </w:r>
    </w:p>
    <w:p w:rsidR="002C1BD5" w:rsidRDefault="002C1BD5" w:rsidP="002C1BD5">
      <w:pPr>
        <w:jc w:val="both"/>
        <w:rPr>
          <w:b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>3-) Qual é o prazo para troca ou conserto do aparelho revelador do raio-x?</w:t>
      </w:r>
    </w:p>
    <w:p w:rsidR="002C1BD5" w:rsidRDefault="002C1BD5" w:rsidP="002C1BD5">
      <w:pPr>
        <w:jc w:val="both"/>
        <w:rPr>
          <w:b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>4-) Quanto tempo as pessoas estão aguardando para receber o resultado dos exames de raio-x feito na Maternidade, Santa Casa e Pronto Socorro? Enviar o registro se houver do tempo de espera do resultado.</w:t>
      </w:r>
    </w:p>
    <w:p w:rsidR="002C1BD5" w:rsidRDefault="002C1BD5" w:rsidP="002C1BD5">
      <w:pPr>
        <w:jc w:val="both"/>
        <w:rPr>
          <w:b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 xml:space="preserve">5-) A responsabilidade pela manutenção ou troca do equipamento revelador do raio-x é do Inase ou da Administração Pública? </w:t>
      </w:r>
    </w:p>
    <w:p w:rsidR="00012596" w:rsidRPr="002C1BD5" w:rsidRDefault="00012596" w:rsidP="00012596">
      <w:pPr>
        <w:ind w:left="5529" w:hanging="993"/>
        <w:jc w:val="both"/>
        <w:rPr>
          <w:b/>
          <w:bCs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 xml:space="preserve">Trata-se de assunto de relevante interesse público bem como tal pedido visa fazer cumprir a função fiscalizadora do Vereador, </w:t>
      </w: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>Considerando que a população vem nos comunicando que seus raio x esta demorando mais de meses para ficarem prontos.</w:t>
      </w:r>
    </w:p>
    <w:p w:rsidR="002C1BD5" w:rsidRPr="002C1BD5" w:rsidRDefault="002C1BD5" w:rsidP="002C1BD5">
      <w:pPr>
        <w:jc w:val="both"/>
        <w:rPr>
          <w:b/>
        </w:rPr>
      </w:pPr>
      <w:r w:rsidRPr="002C1BD5">
        <w:rPr>
          <w:b/>
        </w:rPr>
        <w:t>Considerando que os munícipes estão reclamando da demora na espera do resultado do exame de raio-x, inclusive cobrando nas redes sociais um posição sobre o assunto.</w:t>
      </w:r>
    </w:p>
    <w:p w:rsidR="009567CE" w:rsidRPr="00A904C3" w:rsidRDefault="009567CE" w:rsidP="004C1118">
      <w:pPr>
        <w:jc w:val="both"/>
        <w:rPr>
          <w:rFonts w:ascii="Arial" w:hAnsi="Arial" w:cs="Arial"/>
          <w:b/>
        </w:rPr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135CAD" w:rsidRPr="00664377" w:rsidRDefault="00135CAD" w:rsidP="00135CAD">
      <w:pPr>
        <w:ind w:left="1134"/>
        <w:jc w:val="center"/>
        <w:rPr>
          <w:b/>
          <w:vanish/>
          <w:specVanish/>
        </w:rPr>
      </w:pPr>
      <w:r w:rsidRPr="00657BF3">
        <w:rPr>
          <w:b/>
        </w:rPr>
        <w:t xml:space="preserve">Sala das Sessões “Ver. Rafael Orsi Filho”, </w:t>
      </w:r>
      <w:r w:rsidR="00834DB3">
        <w:rPr>
          <w:b/>
        </w:rPr>
        <w:t>20</w:t>
      </w:r>
      <w:r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19" w:rsidRDefault="00EA1C19">
      <w:r>
        <w:separator/>
      </w:r>
    </w:p>
  </w:endnote>
  <w:endnote w:type="continuationSeparator" w:id="1">
    <w:p w:rsidR="00EA1C19" w:rsidRDefault="00EA1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19" w:rsidRDefault="00EA1C19">
      <w:r>
        <w:separator/>
      </w:r>
    </w:p>
  </w:footnote>
  <w:footnote w:type="continuationSeparator" w:id="1">
    <w:p w:rsidR="00EA1C19" w:rsidRDefault="00EA1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A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25d2ee3e09440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1C19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c80d7-1dab-4e3f-a4b7-c35e245405c0.png" Id="R639f9e982b7f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1c80d7-1dab-4e3f-a4b7-c35e245405c0.png" Id="R3525d2ee3e09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2019-09-20T14:41:00Z</cp:lastPrinted>
  <dcterms:created xsi:type="dcterms:W3CDTF">2019-09-20T15:41:00Z</dcterms:created>
  <dcterms:modified xsi:type="dcterms:W3CDTF">2019-09-20T15:41:00Z</dcterms:modified>
</cp:coreProperties>
</file>