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B04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B55B04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B55B04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competente, informe a esta Casa de Leis por quais razões foram reduzidos os horários do transporte coletivo da linh</w:t>
      </w:r>
      <w:r w:rsidR="00AE7FB7">
        <w:t>a que atende o Bairro Americana</w:t>
      </w:r>
      <w:r>
        <w:t>.</w:t>
      </w:r>
    </w:p>
    <w:p w:rsidR="00B55B04">
      <w:pPr>
        <w:spacing w:before="240" w:line="360" w:lineRule="auto"/>
      </w:pPr>
    </w:p>
    <w:p w:rsidR="00B55B04">
      <w:pPr>
        <w:spacing w:before="240" w:line="360" w:lineRule="auto"/>
        <w:jc w:val="center"/>
      </w:pPr>
      <w:r>
        <w:rPr>
          <w:b/>
        </w:rPr>
        <w:t>JUSTIFICATIVA</w:t>
      </w:r>
    </w:p>
    <w:p w:rsidR="00B55B04">
      <w:pPr>
        <w:spacing w:before="240" w:line="360" w:lineRule="auto"/>
        <w:ind w:firstLine="1133"/>
        <w:jc w:val="both"/>
      </w:pPr>
      <w:r>
        <w:t xml:space="preserve">Em conversa com cidadãos e cidadãs de nossa cidade fomos questionados a respeito da abrupta redução e dos constantes atrasos nos horários do transporte coletivo da linha que atende o Bairro Americana. </w:t>
      </w:r>
    </w:p>
    <w:p w:rsidR="00B55B04">
      <w:pPr>
        <w:spacing w:before="240" w:line="360" w:lineRule="auto"/>
        <w:ind w:firstLine="1133"/>
        <w:jc w:val="both"/>
      </w:pPr>
      <w:r>
        <w:t xml:space="preserve">É importante destacar que diversos moradores daquela localidade necessitam desse meio de transporte para se dirigirem à região central de nossa cidade, seja a trabalho ou até mesmo por questões médicas, visto que as farmácias e a UPA ficam distante deste bairro. </w:t>
      </w:r>
    </w:p>
    <w:p w:rsidR="00B55B04" w:rsidP="0081247F">
      <w:pPr>
        <w:spacing w:before="240" w:line="360" w:lineRule="auto"/>
        <w:ind w:firstLine="1133"/>
        <w:jc w:val="both"/>
      </w:pPr>
      <w:r>
        <w:t xml:space="preserve">Portanto, pelas razões acima expostas e a fim de exercer o papel do Vereador de fiscalizar as ações das empresas que prestam serviços públicos, assim como para que, quando indagados, tenhamos subsídios para manter o nosso constante diálogo com a população, encaminhamos o presente requerimento. </w:t>
      </w:r>
    </w:p>
    <w:p w:rsidR="0081247F" w:rsidP="0081247F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19 de fevereiro de 2021.</w:t>
      </w:r>
    </w:p>
    <w:p w:rsidR="0081247F" w:rsidP="0081247F">
      <w:pPr>
        <w:spacing w:before="240" w:line="360" w:lineRule="auto"/>
        <w:jc w:val="center"/>
        <w:rPr>
          <w:b/>
        </w:rPr>
      </w:pPr>
    </w:p>
    <w:p w:rsidR="0081247F" w:rsidP="0081247F">
      <w:pPr>
        <w:spacing w:before="240" w:line="360" w:lineRule="auto"/>
        <w:jc w:val="center"/>
        <w:rPr>
          <w:b/>
        </w:rPr>
      </w:pPr>
    </w:p>
    <w:p w:rsidR="0081247F" w:rsidP="0081247F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81247F" w:rsidP="0081247F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B55B04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304800</wp:posOffset>
                </wp:positionV>
                <wp:extent cx="2289856" cy="845502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89856" cy="845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80.3pt;height:66.57pt;margin-top:24pt;margin-left:135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304800</wp:posOffset>
            </wp:positionV>
            <wp:extent cx="2289856" cy="845502"/>
            <wp:effectExtent l="0" t="0" r="0" b="0"/>
            <wp:wrapNone/>
            <wp:docPr id="133085385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75184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856" cy="84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B04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sectPr w:rsidSect="00B55B04">
      <w:headerReference w:type="default" r:id="rId6"/>
      <w:footerReference w:type="default" r:id="rId7"/>
      <w:pgSz w:w="11906" w:h="16838"/>
      <w:pgMar w:top="1701" w:right="1134" w:bottom="1134" w:left="1700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-114284</wp:posOffset>
              </wp:positionH>
              <wp:positionV relativeFrom="paragraph">
                <wp:posOffset>-6970</wp:posOffset>
              </wp:positionV>
              <wp:extent cx="955040" cy="1049655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50176308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726405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059568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-114284</wp:posOffset>
          </wp:positionH>
          <wp:positionV relativeFrom="paragraph">
            <wp:posOffset>-6970</wp:posOffset>
          </wp:positionV>
          <wp:extent cx="955040" cy="1049655"/>
          <wp:effectExtent l="0" t="0" r="0" b="0"/>
          <wp:wrapNone/>
          <wp:docPr id="18400023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390899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5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B55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B55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B55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B55B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04"/>
    <w:rsid w:val="002C6F1F"/>
    <w:rsid w:val="007C7126"/>
    <w:rsid w:val="0081247F"/>
    <w:rsid w:val="00AE7FB7"/>
    <w:rsid w:val="00B55B04"/>
    <w:rsid w:val="00FC4AD2"/>
    <w:rsid w:val="00FE79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55B0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55B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55B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55B04"/>
  </w:style>
  <w:style w:type="table" w:customStyle="1" w:styleId="TableNormal0">
    <w:name w:val="Table Normal_0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B55B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B55B04"/>
  </w:style>
  <w:style w:type="table" w:customStyle="1" w:styleId="TableNormal1">
    <w:name w:val="Table Normal_1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B55B04"/>
  </w:style>
  <w:style w:type="table" w:customStyle="1" w:styleId="TableNormal2">
    <w:name w:val="Table Normal_2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B55B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B55B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qcEIZtsaEk5lzm3t8AFvG/oIPQ==">AMUW2mURSy1aEUc3GwZ+lr/ZJKfRo9hGFyQFlIIJdC0RdSCYkrEmLhphTNNbvx3bstDFvk5m/fHydiP+UTTZeAHyUjh/PR6+L8ZglJrfI+IFuI8gRCEetNghy2i2IMeTTXuYd6v7ftPw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2020-12-11T14:48:00Z</dcterms:created>
  <dcterms:modified xsi:type="dcterms:W3CDTF">2021-02-18T17:57:00Z</dcterms:modified>
</cp:coreProperties>
</file>